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E76BB" w14:textId="1FC0E9CA" w:rsidR="007112F9" w:rsidRDefault="00715970">
      <w:r w:rsidRPr="00715970">
        <w:rPr>
          <w:b/>
          <w:bCs/>
        </w:rPr>
        <w:t>Special Permission Number Request Form:</w:t>
      </w:r>
      <w:r w:rsidRPr="00715970">
        <w:rPr>
          <w:b/>
          <w:bCs/>
        </w:rPr>
        <w:br/>
        <w:t>Matriculated Students from RU Graduate Programs Outside School 22</w:t>
      </w:r>
      <w:r w:rsidRPr="00715970">
        <w:rPr>
          <w:b/>
          <w:bCs/>
        </w:rPr>
        <w:br/>
        <w:t>Fall 2025</w:t>
      </w:r>
      <w:r w:rsidRPr="00715970">
        <w:br/>
      </w:r>
      <w:r w:rsidRPr="00715970">
        <w:br/>
        <w:t>Requests for MBA electives will be accepted for review beginning</w:t>
      </w:r>
      <w:r w:rsidRPr="00715970">
        <w:rPr>
          <w:b/>
          <w:bCs/>
        </w:rPr>
        <w:t> 6/21/25.</w:t>
      </w:r>
      <w:r w:rsidRPr="00715970">
        <w:br/>
        <w:t>Requests for MBA core and foundation courses will be accepted for review beginning </w:t>
      </w:r>
      <w:r w:rsidRPr="00715970">
        <w:rPr>
          <w:b/>
          <w:bCs/>
        </w:rPr>
        <w:t>8/18/25.</w:t>
      </w:r>
      <w:r w:rsidRPr="00715970">
        <w:br/>
      </w:r>
      <w:r w:rsidRPr="00715970">
        <w:br/>
        <w:t xml:space="preserve">Please review </w:t>
      </w:r>
      <w:proofErr w:type="gramStart"/>
      <w:r w:rsidRPr="00715970">
        <w:t>all of</w:t>
      </w:r>
      <w:proofErr w:type="gramEnd"/>
      <w:r w:rsidRPr="00715970">
        <w:t xml:space="preserve"> your student’s requirements. If your student does not meet the minimum requirements, please do not forward to the MBA office. You can inform your student that the request is not approved.</w:t>
      </w:r>
      <w:r w:rsidRPr="00715970">
        <w:br/>
      </w:r>
      <w:r w:rsidRPr="00715970">
        <w:br/>
      </w:r>
      <w:r w:rsidRPr="00715970">
        <w:rPr>
          <w:b/>
          <w:bCs/>
        </w:rPr>
        <w:t>Requirements:</w:t>
      </w:r>
      <w:r w:rsidRPr="00715970">
        <w:br/>
        <w:t>• Requests must come from the department (Program Director, Program Coordinator, Advisor, Admin), not directly from student(s).</w:t>
      </w:r>
      <w:r w:rsidRPr="00715970">
        <w:br/>
        <w:t>• Minimum of 2 years full-time work experience.</w:t>
      </w:r>
      <w:r w:rsidRPr="00715970">
        <w:br/>
        <w:t>• Student must be in good academic standing with a minimum GPA of 3.2. If the student does not yet have a GPA please have the student resubmit a request after they have established a GPA.</w:t>
      </w:r>
      <w:r w:rsidRPr="00715970">
        <w:br/>
        <w:t>• All pre-requisites for the requested course are required.</w:t>
      </w:r>
      <w:r w:rsidRPr="00715970">
        <w:br/>
        <w:t>• Resume is required.</w:t>
      </w:r>
      <w:r w:rsidRPr="00715970">
        <w:br/>
      </w:r>
      <w:r w:rsidRPr="00715970">
        <w:br/>
        <w:t>PLEASE NOTE: SPN Requests will not be accepted after the </w:t>
      </w:r>
      <w:hyperlink r:id="rId4" w:history="1">
        <w:r w:rsidRPr="00715970">
          <w:rPr>
            <w:rStyle w:val="Hyperlink"/>
          </w:rPr>
          <w:t>final date for add/drop</w:t>
        </w:r>
      </w:hyperlink>
      <w:r w:rsidRPr="00715970">
        <w:t>.</w:t>
      </w:r>
    </w:p>
    <w:sectPr w:rsidR="007112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970"/>
    <w:rsid w:val="0051526C"/>
    <w:rsid w:val="007112F9"/>
    <w:rsid w:val="00715970"/>
    <w:rsid w:val="00F16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56FAB"/>
  <w15:chartTrackingRefBased/>
  <w15:docId w15:val="{E66B506A-AC87-4E0A-B2C3-B6EBB6A7D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59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59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59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59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59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59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59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59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59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9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59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59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59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59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59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59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59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5970"/>
    <w:rPr>
      <w:rFonts w:eastAsiaTheme="majorEastAsia" w:cstheme="majorBidi"/>
      <w:color w:val="272727" w:themeColor="text1" w:themeTint="D8"/>
    </w:rPr>
  </w:style>
  <w:style w:type="paragraph" w:styleId="Title">
    <w:name w:val="Title"/>
    <w:basedOn w:val="Normal"/>
    <w:next w:val="Normal"/>
    <w:link w:val="TitleChar"/>
    <w:uiPriority w:val="10"/>
    <w:qFormat/>
    <w:rsid w:val="00715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59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59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59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5970"/>
    <w:pPr>
      <w:spacing w:before="160"/>
      <w:jc w:val="center"/>
    </w:pPr>
    <w:rPr>
      <w:i/>
      <w:iCs/>
      <w:color w:val="404040" w:themeColor="text1" w:themeTint="BF"/>
    </w:rPr>
  </w:style>
  <w:style w:type="character" w:customStyle="1" w:styleId="QuoteChar">
    <w:name w:val="Quote Char"/>
    <w:basedOn w:val="DefaultParagraphFont"/>
    <w:link w:val="Quote"/>
    <w:uiPriority w:val="29"/>
    <w:rsid w:val="00715970"/>
    <w:rPr>
      <w:i/>
      <w:iCs/>
      <w:color w:val="404040" w:themeColor="text1" w:themeTint="BF"/>
    </w:rPr>
  </w:style>
  <w:style w:type="paragraph" w:styleId="ListParagraph">
    <w:name w:val="List Paragraph"/>
    <w:basedOn w:val="Normal"/>
    <w:uiPriority w:val="34"/>
    <w:qFormat/>
    <w:rsid w:val="00715970"/>
    <w:pPr>
      <w:ind w:left="720"/>
      <w:contextualSpacing/>
    </w:pPr>
  </w:style>
  <w:style w:type="character" w:styleId="IntenseEmphasis">
    <w:name w:val="Intense Emphasis"/>
    <w:basedOn w:val="DefaultParagraphFont"/>
    <w:uiPriority w:val="21"/>
    <w:qFormat/>
    <w:rsid w:val="00715970"/>
    <w:rPr>
      <w:i/>
      <w:iCs/>
      <w:color w:val="0F4761" w:themeColor="accent1" w:themeShade="BF"/>
    </w:rPr>
  </w:style>
  <w:style w:type="paragraph" w:styleId="IntenseQuote">
    <w:name w:val="Intense Quote"/>
    <w:basedOn w:val="Normal"/>
    <w:next w:val="Normal"/>
    <w:link w:val="IntenseQuoteChar"/>
    <w:uiPriority w:val="30"/>
    <w:qFormat/>
    <w:rsid w:val="007159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5970"/>
    <w:rPr>
      <w:i/>
      <w:iCs/>
      <w:color w:val="0F4761" w:themeColor="accent1" w:themeShade="BF"/>
    </w:rPr>
  </w:style>
  <w:style w:type="character" w:styleId="IntenseReference">
    <w:name w:val="Intense Reference"/>
    <w:basedOn w:val="DefaultParagraphFont"/>
    <w:uiPriority w:val="32"/>
    <w:qFormat/>
    <w:rsid w:val="00715970"/>
    <w:rPr>
      <w:b/>
      <w:bCs/>
      <w:smallCaps/>
      <w:color w:val="0F4761" w:themeColor="accent1" w:themeShade="BF"/>
      <w:spacing w:val="5"/>
    </w:rPr>
  </w:style>
  <w:style w:type="character" w:styleId="Hyperlink">
    <w:name w:val="Hyperlink"/>
    <w:basedOn w:val="DefaultParagraphFont"/>
    <w:uiPriority w:val="99"/>
    <w:unhideWhenUsed/>
    <w:rsid w:val="00715970"/>
    <w:rPr>
      <w:color w:val="467886" w:themeColor="hyperlink"/>
      <w:u w:val="single"/>
    </w:rPr>
  </w:style>
  <w:style w:type="character" w:styleId="UnresolvedMention">
    <w:name w:val="Unresolved Mention"/>
    <w:basedOn w:val="DefaultParagraphFont"/>
    <w:uiPriority w:val="99"/>
    <w:semiHidden/>
    <w:unhideWhenUsed/>
    <w:rsid w:val="007159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ites.rutgers.edu/rbs-masters-calen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Pasigos</dc:creator>
  <cp:keywords/>
  <dc:description/>
  <cp:lastModifiedBy>Vicki Pasigos</cp:lastModifiedBy>
  <cp:revision>1</cp:revision>
  <dcterms:created xsi:type="dcterms:W3CDTF">2025-06-03T17:00:00Z</dcterms:created>
  <dcterms:modified xsi:type="dcterms:W3CDTF">2025-06-03T17:01:00Z</dcterms:modified>
</cp:coreProperties>
</file>